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1069C" w:rsidP="0011069C">
      <w:pPr>
        <w:jc w:val="center"/>
        <w:rPr>
          <w:rFonts w:ascii="MS Gothic" w:eastAsia="MS Gothic" w:hAnsi="MS Gothic" w:cs="MS Gothic"/>
          <w:color w:val="202124"/>
          <w:sz w:val="42"/>
          <w:szCs w:val="42"/>
          <w:shd w:val="clear" w:color="auto" w:fill="F8F9FA"/>
        </w:rPr>
      </w:pPr>
      <w:r>
        <w:br/>
      </w:r>
      <w:proofErr w:type="spellStart"/>
      <w:r>
        <w:rPr>
          <w:rFonts w:ascii="MS Gothic" w:eastAsia="MS Gothic" w:hAnsi="MS Gothic" w:cs="MS Gothic" w:hint="eastAsia"/>
          <w:color w:val="202124"/>
          <w:sz w:val="42"/>
          <w:szCs w:val="42"/>
          <w:shd w:val="clear" w:color="auto" w:fill="F8F9FA"/>
        </w:rPr>
        <w:t>速くて危険</w:t>
      </w:r>
      <w:proofErr w:type="spellEnd"/>
    </w:p>
    <w:p w:rsidR="0011069C" w:rsidRDefault="0011069C" w:rsidP="0011069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615D5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45339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09" y="21539"/>
                <wp:lineTo x="2150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11069C" w:rsidP="0011069C">
      <w:pPr>
        <w:jc w:val="center"/>
      </w:pPr>
    </w:p>
    <w:p w:rsidR="0011069C" w:rsidRDefault="008956A4" w:rsidP="0011069C">
      <w:pPr>
        <w:jc w:val="center"/>
      </w:pPr>
      <w:bookmarkStart w:id="0" w:name="_GoBack"/>
      <w:r>
        <w:rPr>
          <w:noProof/>
        </w:rPr>
        <w:drawing>
          <wp:inline distT="0" distB="0" distL="0" distR="0" wp14:anchorId="759CE44F" wp14:editId="55D4EF4C">
            <wp:extent cx="2476500" cy="18678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071" cy="18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069C" w:rsidRPr="0011069C" w:rsidRDefault="0011069C" w:rsidP="0011069C">
      <w:pPr>
        <w:jc w:val="center"/>
        <w:rPr>
          <w:rFonts w:ascii="Bahnschrift Light" w:hAnsi="Bahnschrift Light"/>
          <w:sz w:val="40"/>
          <w:szCs w:val="40"/>
        </w:rPr>
      </w:pPr>
      <w:proofErr w:type="spellStart"/>
      <w:r w:rsidRPr="0011069C">
        <w:rPr>
          <w:rFonts w:ascii="Bahnschrift Light" w:hAnsi="Bahnschrift Light"/>
          <w:sz w:val="40"/>
          <w:szCs w:val="40"/>
        </w:rPr>
        <w:t>Demo</w:t>
      </w:r>
      <w:proofErr w:type="spellEnd"/>
      <w:r w:rsidRPr="0011069C">
        <w:rPr>
          <w:rFonts w:ascii="Bahnschrift Light" w:hAnsi="Bahnschrift Light"/>
          <w:sz w:val="40"/>
          <w:szCs w:val="40"/>
        </w:rPr>
        <w:t xml:space="preserve"> avec mise a jour comme </w:t>
      </w:r>
      <w:proofErr w:type="spellStart"/>
      <w:r w:rsidRPr="0011069C">
        <w:rPr>
          <w:rFonts w:ascii="Bahnschrift Light" w:hAnsi="Bahnschrift Light"/>
          <w:sz w:val="40"/>
          <w:szCs w:val="40"/>
        </w:rPr>
        <w:t>mcaffec</w:t>
      </w:r>
      <w:proofErr w:type="spellEnd"/>
    </w:p>
    <w:sectPr w:rsidR="0011069C" w:rsidRPr="001106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9C"/>
    <w:rsid w:val="0011069C"/>
    <w:rsid w:val="00416A7F"/>
    <w:rsid w:val="007D001C"/>
    <w:rsid w:val="008956A4"/>
    <w:rsid w:val="00BE7DD4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092A"/>
  <w15:chartTrackingRefBased/>
  <w15:docId w15:val="{55ADA29A-7871-4612-81FF-4F2F708B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3C26-797F-4C38-B329-A6C74025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2022-10-17T15:26:00Z</dcterms:created>
  <dcterms:modified xsi:type="dcterms:W3CDTF">2022-10-17T16:25:00Z</dcterms:modified>
</cp:coreProperties>
</file>